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6F" w:rsidRDefault="00157E6F" w:rsidP="00157E6F">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16.10.23ж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157E6F" w:rsidRDefault="00157E6F" w:rsidP="00157E6F">
      <w:pPr>
        <w:pStyle w:val="normal"/>
        <w:rPr>
          <w:rFonts w:ascii="Times New Roman" w:eastAsia="Times New Roman" w:hAnsi="Times New Roman" w:cs="Times New Roman"/>
          <w:b/>
          <w:sz w:val="24"/>
          <w:szCs w:val="24"/>
          <w:lang w:val="kk-KZ"/>
        </w:rPr>
      </w:pPr>
    </w:p>
    <w:p w:rsidR="002254A3" w:rsidRDefault="00E635F6">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2254A3" w:rsidRDefault="00E635F6">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254A3" w:rsidRPr="00E635F6" w:rsidRDefault="00E635F6">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p>
    <w:p w:rsidR="002254A3" w:rsidRPr="004B1220" w:rsidRDefault="00E635F6">
      <w:pPr>
        <w:pStyle w:val="normal"/>
        <w:rPr>
          <w:rFonts w:ascii="Times New Roman" w:eastAsia="Times New Roman" w:hAnsi="Times New Roman" w:cs="Times New Roman"/>
          <w:sz w:val="24"/>
          <w:szCs w:val="24"/>
          <w:lang w:val="kk-KZ"/>
        </w:rPr>
      </w:pPr>
      <w:r w:rsidRPr="004B1220">
        <w:rPr>
          <w:rFonts w:ascii="Times New Roman" w:eastAsia="Times New Roman" w:hAnsi="Times New Roman" w:cs="Times New Roman"/>
          <w:sz w:val="24"/>
          <w:szCs w:val="24"/>
          <w:lang w:val="kk-KZ"/>
        </w:rPr>
        <w:t xml:space="preserve">Топ: ересек </w:t>
      </w:r>
    </w:p>
    <w:p w:rsidR="002254A3" w:rsidRPr="004B1220" w:rsidRDefault="00E635F6">
      <w:pPr>
        <w:pStyle w:val="normal"/>
        <w:rPr>
          <w:rFonts w:ascii="Times New Roman" w:eastAsia="Times New Roman" w:hAnsi="Times New Roman" w:cs="Times New Roman"/>
          <w:sz w:val="24"/>
          <w:szCs w:val="24"/>
          <w:lang w:val="kk-KZ"/>
        </w:rPr>
      </w:pPr>
      <w:r w:rsidRPr="004B1220">
        <w:rPr>
          <w:rFonts w:ascii="Times New Roman" w:eastAsia="Times New Roman" w:hAnsi="Times New Roman" w:cs="Times New Roman"/>
          <w:sz w:val="24"/>
          <w:szCs w:val="24"/>
          <w:lang w:val="kk-KZ"/>
        </w:rPr>
        <w:t>Балалардың жасы: 4 жастан</w:t>
      </w:r>
    </w:p>
    <w:p w:rsidR="002254A3" w:rsidRPr="004B1220" w:rsidRDefault="00E635F6">
      <w:pPr>
        <w:pStyle w:val="normal"/>
        <w:rPr>
          <w:rFonts w:ascii="Times New Roman" w:eastAsia="Times New Roman" w:hAnsi="Times New Roman" w:cs="Times New Roman"/>
          <w:sz w:val="24"/>
          <w:szCs w:val="24"/>
          <w:lang w:val="kk-KZ"/>
        </w:rPr>
      </w:pPr>
      <w:r w:rsidRPr="004B1220">
        <w:rPr>
          <w:rFonts w:ascii="Times New Roman" w:eastAsia="Times New Roman" w:hAnsi="Times New Roman" w:cs="Times New Roman"/>
          <w:sz w:val="24"/>
          <w:szCs w:val="24"/>
          <w:lang w:val="kk-KZ"/>
        </w:rPr>
        <w:t>Жоспардың құрылу кезеңі: 16.10 - 20.10.2023ж.</w:t>
      </w:r>
    </w:p>
    <w:p w:rsidR="002254A3" w:rsidRPr="00E635F6" w:rsidRDefault="00E635F6">
      <w:pPr>
        <w:pStyle w:val="normal"/>
        <w:rPr>
          <w:rFonts w:ascii="Times New Roman" w:eastAsia="Times New Roman" w:hAnsi="Times New Roman" w:cs="Times New Roman"/>
          <w:sz w:val="24"/>
          <w:szCs w:val="24"/>
          <w:lang w:val="kk-KZ"/>
        </w:rPr>
      </w:pPr>
      <w:r w:rsidRPr="004B1220">
        <w:rPr>
          <w:rFonts w:ascii="Times New Roman" w:eastAsia="Times New Roman" w:hAnsi="Times New Roman" w:cs="Times New Roman"/>
          <w:sz w:val="24"/>
          <w:szCs w:val="24"/>
          <w:lang w:val="kk-KZ"/>
        </w:rPr>
        <w:t>Педагогтың аты-жөні</w:t>
      </w:r>
      <w:r>
        <w:rPr>
          <w:rFonts w:ascii="Times New Roman" w:eastAsia="Times New Roman" w:hAnsi="Times New Roman" w:cs="Times New Roman"/>
          <w:sz w:val="24"/>
          <w:szCs w:val="24"/>
          <w:lang w:val="kk-KZ"/>
        </w:rPr>
        <w:t>: Ж.Орынғали</w:t>
      </w:r>
    </w:p>
    <w:p w:rsidR="002254A3" w:rsidRPr="004B1220" w:rsidRDefault="002254A3">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2254A3" w:rsidTr="004B1220">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254A3" w:rsidRDefault="00E63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254A3" w:rsidRDefault="00E63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254A3" w:rsidRDefault="00E63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254A3" w:rsidRDefault="00E63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254A3" w:rsidRDefault="00E63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2254A3" w:rsidRDefault="002254A3">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254A3" w:rsidRDefault="002254A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254A3" w:rsidRDefault="002254A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254A3" w:rsidRDefault="002254A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254A3" w:rsidRDefault="002254A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254A3" w:rsidRDefault="002254A3">
            <w:pPr>
              <w:pStyle w:val="normal"/>
              <w:widowControl w:val="0"/>
              <w:rPr>
                <w:rFonts w:ascii="Times New Roman" w:eastAsia="Times New Roman" w:hAnsi="Times New Roman" w:cs="Times New Roman"/>
                <w:sz w:val="24"/>
                <w:szCs w:val="24"/>
              </w:rPr>
            </w:pPr>
          </w:p>
        </w:tc>
      </w:tr>
      <w:tr w:rsidR="002254A3" w:rsidTr="004B1220">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Медбике және психологпен бірлескен жұмыс.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 баланың өміріндегі екінші әлеуметтік орта. Тәрбиелеу мен оқыту үдерістері жайлы әңгімелесу.</w:t>
            </w:r>
          </w:p>
        </w:tc>
      </w:tr>
      <w:tr w:rsidR="002254A3" w:rsidTr="004B1220">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төсегімізді жинауды үйренеміз".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өз </w:t>
            </w:r>
            <w:r>
              <w:rPr>
                <w:rFonts w:ascii="Times New Roman" w:eastAsia="Times New Roman" w:hAnsi="Times New Roman" w:cs="Times New Roman"/>
                <w:sz w:val="24"/>
                <w:szCs w:val="24"/>
              </w:rPr>
              <w:lastRenderedPageBreak/>
              <w:t>төсегін жинастыру дағдыларын қалыптастыру; ұқыптылыққа, басқа біреуге көмектесуге ұмтылуға тәрбиелеу; еңбекке ұқыпты қарауға тәрбиелеу; өзіне-өзі қызмет көрсету дағдыларын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Балаларды балабақшадағы еңбек жұмыстарына араластыру, ойын бұрышында </w:t>
            </w:r>
            <w:r>
              <w:rPr>
                <w:rFonts w:ascii="Times New Roman" w:eastAsia="Times New Roman" w:hAnsi="Times New Roman" w:cs="Times New Roman"/>
                <w:sz w:val="24"/>
                <w:szCs w:val="24"/>
              </w:rPr>
              <w:lastRenderedPageBreak/>
              <w:t>кезекшілік атқаруды үйрету. Балаларды жұмысты бастап оны аяғына дейін жеткізуге тәрбиелеу.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жуу".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суару әдістері (тегенеде, жапырақтардың астынан) және ережелер (толтырмай, біркелкі суару) туралы түсінік беру; өсімдіктерге күтім жасау ниетін дамыту. Балаларды өз қолдарынан келетін еңбекке тарту, бөлме өсімдіктері туралы ойларын нақтылау.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Балалардың еңбекке дұрыс көзқарасын қалыптастыру, өз-өздеріне қызмет етуді үйрету, бір-біріне </w:t>
            </w:r>
            <w:r>
              <w:rPr>
                <w:rFonts w:ascii="Times New Roman" w:eastAsia="Times New Roman" w:hAnsi="Times New Roman" w:cs="Times New Roman"/>
                <w:sz w:val="24"/>
                <w:szCs w:val="24"/>
              </w:rPr>
              <w:lastRenderedPageBreak/>
              <w:t>кедергі жасамай еңбектенуге тәрбиелеу.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Өсімдіктердің жарық пен ылғалды қажет етуі туралы балалардың білімдерін кеңейту, ылғалды сүейтін және құрғақшылыққа төзімді, фотофильді, көлеңкеге төзімді өсімдіктерді жапырақтарынан қалай тануға болатынын үйрету. Су және өсімдіктермен жұмыс істегенде дәлдікті, өз іс-әрекеттеріне сенімділікті, еңбек дағдыларын дамыту. Айналадағы қоршаған табиғатқа ұқыпты қарауға, оған </w:t>
            </w:r>
            <w:r>
              <w:rPr>
                <w:rFonts w:ascii="Times New Roman" w:eastAsia="Times New Roman" w:hAnsi="Times New Roman" w:cs="Times New Roman"/>
                <w:sz w:val="24"/>
                <w:szCs w:val="24"/>
              </w:rPr>
              <w:lastRenderedPageBreak/>
              <w:t>қамқорлық жасауға тәрбиелеу.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"Орындықтарды жуу".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тәрбиешінің </w:t>
            </w:r>
            <w:r>
              <w:rPr>
                <w:rFonts w:ascii="Times New Roman" w:eastAsia="Times New Roman" w:hAnsi="Times New Roman" w:cs="Times New Roman"/>
                <w:sz w:val="24"/>
                <w:szCs w:val="24"/>
              </w:rPr>
              <w:lastRenderedPageBreak/>
              <w:t>көмекшісіне жәрдемдесуге, топ бөлмесіндегі орындықтарды таза ұстауды үйрету, оларды дымқыл шүберекпен сүртуді, орындарына қоюды үйрету. Еңбек дағдыларын дамыту, жұмыс кезінде мәдени-гигиеналық талаптарды сақтау дағдысын қалыптастыру. Ересектерге көмектесуге ынталандыру, олардың жұмысын құрметтеуге тәрбиелеу.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Балабақшадағы еңбек жұмыстарына қатысу, ұжымдық еңбекке үйрету. Ертегілер мен </w:t>
            </w:r>
            <w:r>
              <w:rPr>
                <w:rFonts w:ascii="Times New Roman" w:eastAsia="Times New Roman" w:hAnsi="Times New Roman" w:cs="Times New Roman"/>
                <w:sz w:val="24"/>
                <w:szCs w:val="24"/>
              </w:rPr>
              <w:lastRenderedPageBreak/>
              <w:t>әңгімелердің кейіпкерлері арқылы «Еңбек түбі – зейнет» ұғымын түсіндіру. Үлкендердің еңбегін құрметтеуге баулу. Мысалы: «Бір уыс мақта», «Бұзау бақтым», «Қайдан келдің бауырсақ?» сияқты әңгімелер мен ертегілер арқылы балаларға барлық заттардың еңбекпен келетінін түсіндіру.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бүріккіш пистолеттен сумен бүрку".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 дағдыларының жаңа түрлерін үйрету; балалардың жапырақтарға ылғалдың қажеттілігі туралы түсінігін бекіту; өсімдіктерге ұқыпты қарауға </w:t>
            </w:r>
            <w:r>
              <w:rPr>
                <w:rFonts w:ascii="Times New Roman" w:eastAsia="Times New Roman" w:hAnsi="Times New Roman" w:cs="Times New Roman"/>
                <w:sz w:val="24"/>
                <w:szCs w:val="24"/>
              </w:rPr>
              <w:lastRenderedPageBreak/>
              <w:t>тәрбиелеу. Балаларға өсімдіктерді суару қажеттілігін өз бетінше анықтауды үйрету (топырақтың түсі мен күйіне, өсімдіктің пайда болуына байланысты), суару техникасын еске түсіру.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2254A3" w:rsidTr="004B1220">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2254A3" w:rsidRDefault="002254A3">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2254A3" w:rsidRDefault="002254A3">
            <w:pPr>
              <w:pStyle w:val="normal"/>
              <w:widowControl w:val="0"/>
              <w:rPr>
                <w:rFonts w:ascii="Times New Roman" w:eastAsia="Times New Roman" w:hAnsi="Times New Roman" w:cs="Times New Roman"/>
                <w:b/>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дамытушылық ойыны.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заттарды шарттарда берілген </w:t>
            </w:r>
            <w:r>
              <w:rPr>
                <w:rFonts w:ascii="Times New Roman" w:eastAsia="Times New Roman" w:hAnsi="Times New Roman" w:cs="Times New Roman"/>
                <w:sz w:val="24"/>
                <w:szCs w:val="24"/>
              </w:rPr>
              <w:lastRenderedPageBreak/>
              <w:t>белгілер бойынша жіктеуге машықтандыру; ойлау қабілетін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заттар мен ойыншықтар немесе заттық сурет-карточкалар.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түрлі заттарды немесе суреттерді төртеуден тізбекке қояды немесе салады. Әрбір төрт заттың немесе суреттің ішіндегі біреуі артық болады.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Артығын табу үшін балалар төрт заттың арасынан бәріне ортақ қасиеті жоғын іздеп табады.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2254A3" w:rsidRDefault="002254A3">
            <w:pPr>
              <w:pStyle w:val="normal"/>
              <w:widowControl w:val="0"/>
              <w:rPr>
                <w:rFonts w:ascii="Times New Roman" w:eastAsia="Times New Roman" w:hAnsi="Times New Roman" w:cs="Times New Roman"/>
                <w:b/>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 "Ыдысты қалай жуамыз?"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Көркемсөзді мәнерлеп айтуға дағдыландыру; қолдың ұсақ моторикасын дамыту; балалардың қарапайым дағдыларын жетілдіру.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көмекші болып жүреміз, (бас бармақтарын көрсету)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Жеңімізді кезегімен түреміз. (жеңді түруді көрсету)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табақшаны алып, (саусақтарды созып, екі алақанды, айқастыра, бірі-біріне уқалау)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Уқалап, жуып береміз.</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Кесе - екі қос алақандай, (саусақтарды қосу, бүгу, екі қолды қырымен қосу, "тербету")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Шұңғыл алтын айдай.</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кесені алып, (жұдырықтарымен қолдарын алмастыру, алақан ортасына басу, айналдыру)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Айналдыра жуып береміз.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берілген суреттердің бөлігін тауып дұрыс орналастыруды үйрету. Тапқырлыққты дамыту.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М.Әлімбаев «Он саусақ».</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Жалғыз саусақ тіпті де,</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алмас жіпті де.</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саусақ бірікті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Ине қолға ілікті.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саусағым орамды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Жүгіртеді қаламды ...</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Өнерлі екен он саусақ!</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салсақ, жол салсақ....</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2254A3" w:rsidRDefault="002254A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"Баспанасын тап".</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Жануарлар мен жәндіктер туралы балалардың білімдерін бекіту.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педагог допты әр балаға кезекпен лақтырады, сұрақ қояды, ал допты қайтарған бала жауап береді.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 сөйлеуді дамыту)</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"Айналамыздағы геометриялық пішіндер" дамытушы ойыны (заттар).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айналадағы заттар, геометриялық пішіндер туралы түсініктерін пысықтау; ойлау, қабылдау, зейін қабілеттерін жетілдіру.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шеңбер, сопақша, шаршы, тіктөртбұрыш, үшбұрыш сияқты пішіндер; геометриялық пішіндерге ұқсас заттардың кескіндері.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Балалар, қандай геометриялық пішіндерді білесіңдер? (Дөңгелек, сопақша, шаршы, тіктөртбұрыш, үшбұрыш).</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Алдарыңдағы суреттерде салынған заттарды атап көрейік. (Балалар заттарды атайды.)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Оларды қандай бір сөзбен біріктіреміз? (Жиһаз, ойыншықтар, ыдыс-аяқ, киімдер.)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Суреттегі заттарды өзіне ұқсас геометриялық пішінмен үстін бастырып қойыңдар.</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"Моншақтарды </w:t>
            </w:r>
            <w:r>
              <w:rPr>
                <w:rFonts w:ascii="Times New Roman" w:eastAsia="Times New Roman" w:hAnsi="Times New Roman" w:cs="Times New Roman"/>
                <w:b/>
                <w:sz w:val="24"/>
                <w:szCs w:val="24"/>
              </w:rPr>
              <w:lastRenderedPageBreak/>
              <w:t>жинаймыз" дидактикалық ойыны.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пішіндердің екі қасиеті бойынша (түсі мен пішіні, көлемі мен пішіні) топтастыру біліктіліктерін қалыптастыру, пішіндердің кезектесуіндегі қарапайым заңдылықтарды көру.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«Зат неге ұқсайды?»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бөлме ішіндегі заттардың қандай пішінге ұқсайтынын ажыратып айта білуді үйрету.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"Домино" дидактикалық ойыны.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топтамалар жайлы білімдерін дамыту, пысықтау; сәйкес заттың бейнесін тауып дұрыс айтқызып, оның атқаратын қызметі туралы бір сөйлемді құрастыруға дағдыландыру; қабылдау, зейін, ойлау қабілеттерін, қолдың ұсақ моторикасын желітдіру.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Суреттері сәйкес келетін карточкалардың біріне қатарлап тізіп қою, барлық карточкаларды кім </w:t>
            </w:r>
            <w:r>
              <w:rPr>
                <w:rFonts w:ascii="Times New Roman" w:eastAsia="Times New Roman" w:hAnsi="Times New Roman" w:cs="Times New Roman"/>
                <w:sz w:val="24"/>
                <w:szCs w:val="24"/>
              </w:rPr>
              <w:lastRenderedPageBreak/>
              <w:t>бәрінен бұрын қойса, сол бала жеңіп шығады.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Қажетті құралдар: бірдей қос суреттер, әртүрлі объектілердің бейнеленген көлемдері 5×6 см карточкалар. </w:t>
            </w:r>
            <w:r>
              <w:rPr>
                <w:rFonts w:ascii="Times New Roman" w:eastAsia="Times New Roman" w:hAnsi="Times New Roman" w:cs="Times New Roman"/>
                <w:b/>
                <w:sz w:val="24"/>
                <w:szCs w:val="24"/>
              </w:rPr>
              <w:t>(сөйлеуді дамыту, математика негіздері,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«Көлеңкесін тап».</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әр құстың көлеңкесін тауып орналастыруды үйрету. Сөйлеу тілін дамыту. Құстардың</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атауын дұрыс атауды үйрету.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өзгерді?" дамытушылық ойыны.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Саналы логикалық есте сақтауды және зейін бөлуді қалыптастыру.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түрлі ойыншықтар топтамасы. </w:t>
            </w:r>
            <w:r>
              <w:rPr>
                <w:rFonts w:ascii="Times New Roman" w:eastAsia="Times New Roman" w:hAnsi="Times New Roman" w:cs="Times New Roman"/>
                <w:b/>
                <w:sz w:val="24"/>
                <w:szCs w:val="24"/>
              </w:rPr>
              <w:t>(сөйлеуді дамыту, құрастыру)</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алға созу.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 қолды төмен түсіру, сол қолдағы таяқшаны тігінен ұстау, жоғары көтеру.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таяқшаны алдыға созып ұстау.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қолды төмен түсіру, таяқшаны оң қолға ауыстыру, таяқшаны жоғары көтеру.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таяқшаны алдыға созып ұстау.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қалыпқа келу.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Бастапқы қалып: аяқтың арасын ашып тұру, екі қолды шынтақтан бүгу, таяқшаны кеуде тұсына ұстау.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алға иілу, еденге қолды тигізу.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 аяқпен таяқшадан аттап, алға бір адым жасау.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сол аяқты оның қасына алып келу.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оң аяқпен таяқшаны аттап, артқа бір адым жасау.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аяқпен артқа бір адым жасау.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ұстау, жауырынға қойып тұру.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оңға иілу.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түзу тұру, таяқшаны жоғары көтеру.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Жаттығуды сол жағымен қайталау.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жуғызу, таңғы асқа отырғызу. Ас ішу мәдениетімен таныстыру. Қасық пен шанышқыны дұрыс пайдалануды үйрету. Асты сөйлемей ішу. Астан кейін беті-қолды жуу.</w:t>
            </w:r>
          </w:p>
          <w:p w:rsidR="002254A3" w:rsidRDefault="00E635F6">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Ойын- жаттығу.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атасы - нан.</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Арпа-бидай ас екен,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Алтын-күміс тас екен.</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түйір нанның қадірін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Тарыққанда білерсің.</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Ұйымдастырылған іс-әрекетке </w:t>
            </w:r>
            <w:r>
              <w:rPr>
                <w:rFonts w:ascii="Times New Roman" w:eastAsia="Times New Roman" w:hAnsi="Times New Roman" w:cs="Times New Roman"/>
                <w:b/>
                <w:sz w:val="24"/>
                <w:szCs w:val="24"/>
              </w:rPr>
              <w:lastRenderedPageBreak/>
              <w:t>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Бидай туралы әңгімелесу.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Балаларға 1-ден 4-ке дейін санауды ұсынады. Саналғандар реттік сандарына сәйкес 4 топқа бөлінеді.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"Нан қалай пайда болады?" суреті </w:t>
            </w:r>
            <w:r>
              <w:rPr>
                <w:rFonts w:ascii="Times New Roman" w:eastAsia="Times New Roman" w:hAnsi="Times New Roman" w:cs="Times New Roman"/>
                <w:sz w:val="24"/>
                <w:szCs w:val="24"/>
              </w:rPr>
              <w:lastRenderedPageBreak/>
              <w:t>бойынша әңгіме құрастыруды үйрету.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Нанның қайдан келетіні туралы </w:t>
            </w:r>
            <w:r>
              <w:rPr>
                <w:rFonts w:ascii="Times New Roman" w:eastAsia="Times New Roman" w:hAnsi="Times New Roman" w:cs="Times New Roman"/>
                <w:sz w:val="24"/>
                <w:szCs w:val="24"/>
              </w:rPr>
              <w:lastRenderedPageBreak/>
              <w:t>әңгімелесу.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Ұннан жасалатын тағам түрлері туралы </w:t>
            </w:r>
            <w:r>
              <w:rPr>
                <w:rFonts w:ascii="Times New Roman" w:eastAsia="Times New Roman" w:hAnsi="Times New Roman" w:cs="Times New Roman"/>
                <w:sz w:val="24"/>
                <w:szCs w:val="24"/>
              </w:rPr>
              <w:lastRenderedPageBreak/>
              <w:t>әңгімелесу.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үстеріне киген киімдерінің түстеріне қарай 4 топқа бөлінеді.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"Ас атасы - нан" тақырыбында </w:t>
            </w:r>
            <w:r>
              <w:rPr>
                <w:rFonts w:ascii="Times New Roman" w:eastAsia="Times New Roman" w:hAnsi="Times New Roman" w:cs="Times New Roman"/>
                <w:sz w:val="24"/>
                <w:szCs w:val="24"/>
              </w:rPr>
              <w:lastRenderedPageBreak/>
              <w:t>әңгімелесу.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 баламыз".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табан мен алақанға сүйеніп төрттағандап еңбектеуді үйрету.</w:t>
            </w:r>
          </w:p>
          <w:p w:rsidR="002254A3" w:rsidRDefault="002254A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бауырсақтар". Ыдыстар.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"Сиқырлы бауырсақтар" әңгімесі, бауырсақтың дайындалу ретімен таныстыру; нан туралы түсініктерін дамыту; ыдыстың жана түрлері, олардың қолданысымен таныстыру.</w:t>
            </w:r>
          </w:p>
          <w:p w:rsidR="002254A3" w:rsidRDefault="002254A3">
            <w:pPr>
              <w:pStyle w:val="normal"/>
              <w:widowControl w:val="0"/>
              <w:rPr>
                <w:rFonts w:ascii="Times New Roman" w:eastAsia="Times New Roman" w:hAnsi="Times New Roman" w:cs="Times New Roman"/>
                <w:b/>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 адамның арқауы"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музыканы тыңдай отырып, сипатын ажырата білу қабілетін арттыру; әнді тыңдауда дыбыс ұзақтығы туралы ұғымын қалыптастыру; дыбысты есту қабілетін жетілдіру; музыка әуенімен бірге би ырғақтарын үйлесімді жасай білу дағдысын жетілдіру; нанның қасиеті туралы ұғым беру. Балалардың әнді тыңдауда дыбыс ұзақтығы туралы ұғымын қалыптастыру; дыбысты есту қабілеті мен музыка </w:t>
            </w:r>
            <w:r>
              <w:rPr>
                <w:rFonts w:ascii="Times New Roman" w:eastAsia="Times New Roman" w:hAnsi="Times New Roman" w:cs="Times New Roman"/>
                <w:sz w:val="24"/>
                <w:szCs w:val="24"/>
              </w:rPr>
              <w:lastRenderedPageBreak/>
              <w:t>әуенімен бірге би ырғақтарын үйлесімді жасай білу қабілетін дамыту. Балаларды достық қарым-қатынас пен ізгілік ережелеріне тәрбиелеу; эстетикалық мәдениетін, оқу қызметіне белсенділіктерін арттыру.</w:t>
            </w:r>
          </w:p>
          <w:p w:rsidR="002254A3" w:rsidRDefault="002254A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"Мергендер жарысы".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саптағы орындарын өзгертіп қайта тұруды; 2–3 м қашықтықтан алға ұмтыла екі аяқпен секіруді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нан".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тыңдап отырып, оның сыр-сипатын ажырата білу қабілетін арттыру; әнді тыңдағанда дыбыс ұзақтығы туралы ұғымын қалыптастыру.</w:t>
            </w:r>
          </w:p>
          <w:p w:rsidR="002254A3" w:rsidRDefault="002254A3">
            <w:pPr>
              <w:pStyle w:val="normal"/>
              <w:widowControl w:val="0"/>
              <w:rPr>
                <w:rFonts w:ascii="Times New Roman" w:eastAsia="Times New Roman" w:hAnsi="Times New Roman" w:cs="Times New Roman"/>
                <w:b/>
                <w:sz w:val="24"/>
                <w:szCs w:val="24"/>
              </w:rPr>
            </w:pPr>
          </w:p>
          <w:p w:rsidR="002254A3" w:rsidRDefault="002254A3">
            <w:pPr>
              <w:pStyle w:val="normal"/>
              <w:widowControl w:val="0"/>
              <w:rPr>
                <w:rFonts w:ascii="Times New Roman" w:eastAsia="Times New Roman" w:hAnsi="Times New Roman" w:cs="Times New Roman"/>
                <w:sz w:val="24"/>
                <w:szCs w:val="24"/>
              </w:rPr>
            </w:pPr>
          </w:p>
          <w:p w:rsidR="002254A3" w:rsidRDefault="002254A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жүрелеп жылжу".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жүрелеп жылжи отырып, екі аяғымен жерде жатқан таяқшалардан аттап секіруді үйрету және допты аяқты қайшылап отырып-тұрып домалату дағдысын жетілдіру.</w:t>
            </w:r>
          </w:p>
          <w:p w:rsidR="002254A3" w:rsidRDefault="002254A3">
            <w:pPr>
              <w:pStyle w:val="normal"/>
              <w:widowControl w:val="0"/>
              <w:rPr>
                <w:rFonts w:ascii="Times New Roman" w:eastAsia="Times New Roman" w:hAnsi="Times New Roman" w:cs="Times New Roman"/>
                <w:sz w:val="24"/>
                <w:szCs w:val="24"/>
              </w:rPr>
            </w:pPr>
          </w:p>
          <w:p w:rsidR="002254A3" w:rsidRDefault="002254A3">
            <w:pPr>
              <w:pStyle w:val="normal"/>
              <w:widowControl w:val="0"/>
              <w:rPr>
                <w:rFonts w:ascii="Times New Roman" w:eastAsia="Times New Roman" w:hAnsi="Times New Roman" w:cs="Times New Roman"/>
                <w:sz w:val="24"/>
                <w:szCs w:val="24"/>
              </w:rPr>
            </w:pP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 тазалыққа бейімдеу. "Тәбетіміз ашылды, ас болсын!"</w:t>
            </w:r>
            <w:r>
              <w:rPr>
                <w:rFonts w:ascii="Times New Roman" w:eastAsia="Times New Roman" w:hAnsi="Times New Roman" w:cs="Times New Roman"/>
                <w:b/>
                <w:sz w:val="24"/>
                <w:szCs w:val="24"/>
              </w:rPr>
              <w:t xml:space="preserve"> (мәдени-гигиеналық дағдылар, дербес әрекет)</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Күзгі желге көңіл аудару.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Іс-тәжірибелік әрекет: желбағардың </w:t>
            </w:r>
            <w:r>
              <w:rPr>
                <w:rFonts w:ascii="Times New Roman" w:eastAsia="Times New Roman" w:hAnsi="Times New Roman" w:cs="Times New Roman"/>
                <w:sz w:val="24"/>
                <w:szCs w:val="24"/>
              </w:rPr>
              <w:lastRenderedPageBreak/>
              <w:t>көмегімен желдің күшін анықтау.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жалаулар мен жапырақтарға қарап, далада желдің бар не жоғын және қай жақтан есіп тұрғанын байқату.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"Түтікшемен үрлеп, таспаны (лентаны) желбіретейік" жаттығуы. (қоршаған ортамен танысу, сөйлеуді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баланың алдына түтікше мен лентаны (қағаздан қиылған жолақ та жарайды) қояды.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біз түтікшеден желді үрлеп шығарамыз.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Мен "жел қатты соғып тұр" десем, сендер таспаны қатты үйрлеп </w:t>
            </w:r>
            <w:r>
              <w:rPr>
                <w:rFonts w:ascii="Times New Roman" w:eastAsia="Times New Roman" w:hAnsi="Times New Roman" w:cs="Times New Roman"/>
                <w:sz w:val="24"/>
                <w:szCs w:val="24"/>
              </w:rPr>
              <w:lastRenderedPageBreak/>
              <w:t>желбіретесіңдер.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"жел баяу соқты" десем, сендер түтікшеге ақырын үрлеп, баяу соққан желді білдіресіңдер.</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 xml:space="preserve">шығарылған материалдарды жинау. </w:t>
            </w:r>
            <w:r>
              <w:rPr>
                <w:rFonts w:ascii="Times New Roman" w:eastAsia="Times New Roman" w:hAnsi="Times New Roman" w:cs="Times New Roman"/>
                <w:b/>
                <w:sz w:val="24"/>
                <w:szCs w:val="24"/>
              </w:rPr>
              <w:t>(еңбек дағдылары)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серіеннен кейін заттарды ретке келтіруді үйрету: ойыншықтарды жинау, себетке салу.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"Орамал" қимыл-қозғалыс ойыны. (дене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қимыл шапшаңдығын дамыту, ойынға қызығушылықтарын арттыру.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 құрып отырады, </w:t>
            </w:r>
            <w:r>
              <w:rPr>
                <w:rFonts w:ascii="Times New Roman" w:eastAsia="Times New Roman" w:hAnsi="Times New Roman" w:cs="Times New Roman"/>
                <w:sz w:val="24"/>
                <w:szCs w:val="24"/>
              </w:rPr>
              <w:lastRenderedPageBreak/>
              <w:t xml:space="preserve">шеңбер бойымен бір бала жүгіреді, оның қолында орамалы болуы тиіс. Шеңбер бойында отырған баланың біреуінің артына орамалды тастап кетуге тиіс. Бала артына бұрылып қарап, орамалды қолына алып, орамал тастаған баланы қуып жетеді де, оған орамалды лақтырып тигізуі керек. Егер тигізе алмаса, ойынды өзі жалғастырады. Орамал тастаған ойыншы қуып келе жатқан баланың орынына отыруы керек. Қуғыншы бала, орамал тастаушыға орамалды тигізсе, онда ойынды орамал </w:t>
            </w:r>
            <w:r>
              <w:rPr>
                <w:rFonts w:ascii="Times New Roman" w:eastAsia="Times New Roman" w:hAnsi="Times New Roman" w:cs="Times New Roman"/>
                <w:sz w:val="24"/>
                <w:szCs w:val="24"/>
              </w:rPr>
              <w:lastRenderedPageBreak/>
              <w:t>тастаушы бала өзі жалғастырады.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"Қарға мен торғай" қимыл-қозғалыс ойыны. (дене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бағдарлауды үйрету, бір-біріне соқтығыспауды үйрету, тәрбиешінің нұсқаулығын тыңдау; достық қарым-қатынасқа тәрбиелеу.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Дербес әрекет: </w:t>
            </w:r>
            <w:r>
              <w:rPr>
                <w:rFonts w:ascii="Times New Roman" w:eastAsia="Times New Roman" w:hAnsi="Times New Roman" w:cs="Times New Roman"/>
                <w:sz w:val="24"/>
                <w:szCs w:val="24"/>
              </w:rPr>
              <w:t>еркін ойындар, далаға шығарылған материалмен ойындар.</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Қимыл-қозғалысты дамыту, кеңістікті бағдарлау дағдысын қалыптастыру. </w:t>
            </w:r>
            <w:r>
              <w:rPr>
                <w:rFonts w:ascii="Times New Roman" w:eastAsia="Times New Roman" w:hAnsi="Times New Roman" w:cs="Times New Roman"/>
                <w:b/>
                <w:sz w:val="24"/>
                <w:szCs w:val="24"/>
              </w:rPr>
              <w:t xml:space="preserve">(қоршаған ортамен танысу, сөйлеуді дамыту, дене </w:t>
            </w:r>
            <w:r>
              <w:rPr>
                <w:rFonts w:ascii="Times New Roman" w:eastAsia="Times New Roman" w:hAnsi="Times New Roman" w:cs="Times New Roman"/>
                <w:b/>
                <w:sz w:val="24"/>
                <w:szCs w:val="24"/>
              </w:rPr>
              <w:lastRenderedPageBreak/>
              <w:t>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Аспанды бақылау. (қоршаған ортамен танысу, сөйлеуді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аспанда болып жатқан құбылыстарды бақылауды, бір-</w:t>
            </w:r>
            <w:r>
              <w:rPr>
                <w:rFonts w:ascii="Times New Roman" w:eastAsia="Times New Roman" w:hAnsi="Times New Roman" w:cs="Times New Roman"/>
                <w:sz w:val="24"/>
                <w:szCs w:val="24"/>
              </w:rPr>
              <w:lastRenderedPageBreak/>
              <w:t>бірінен ажыратуды, атауды үйрету; күн райының құбылмалы болатынын түсінуді үйрету.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табиғи құбылыстармен таныстыру: ашық, бұлтты, бұлыңғыр, желді.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 жауғанда" фонемо-ырғақ жаттығуы. (сөйлеуді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ырғағына сай қимылдауға баулу; жаңбырға еліктеуге ынталандыру; артикуляцияны жаттықтыру.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жаңбыр!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Өсімдіктер мол </w:t>
            </w:r>
            <w:r>
              <w:rPr>
                <w:rFonts w:ascii="Times New Roman" w:eastAsia="Times New Roman" w:hAnsi="Times New Roman" w:cs="Times New Roman"/>
                <w:sz w:val="24"/>
                <w:szCs w:val="24"/>
              </w:rPr>
              <w:lastRenderedPageBreak/>
              <w:t>болсын!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жерің шөп болсын!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 Тырс-тырс! (бір аяқпен секіру)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Тарс-тұрс! Тарс-тұрс! (екінші аяқпен секіру)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Шылп-шылп! Шылп-шылп! (екі аяқпен секіру)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 xml:space="preserve">гүлзардағы гүлдерді суару. </w:t>
            </w:r>
            <w:r>
              <w:rPr>
                <w:rFonts w:ascii="Times New Roman" w:eastAsia="Times New Roman" w:hAnsi="Times New Roman" w:cs="Times New Roman"/>
                <w:b/>
                <w:sz w:val="24"/>
                <w:szCs w:val="24"/>
              </w:rPr>
              <w:t>(еңбек дағдылары)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тиісті еңбек әрекеттерін орындауды үйрету.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шеңбер ішінде ойын ережесіне сай </w:t>
            </w:r>
            <w:r>
              <w:rPr>
                <w:rFonts w:ascii="Times New Roman" w:eastAsia="Times New Roman" w:hAnsi="Times New Roman" w:cs="Times New Roman"/>
                <w:sz w:val="24"/>
                <w:szCs w:val="24"/>
              </w:rPr>
              <w:lastRenderedPageBreak/>
              <w:t>ойнауға ынталандыру; белгі бойынша бір адамдай шеңбер бойымен біресе бір жағына, біресе екінші жаққа жүріп, содан кейін жылдамдықты қосып жүгіруге дағдыландыру; вестибуляр аппаратын дамыту; ептілікке, ұйымшылдыққа тәрбиелеу.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Соңғы сөздерден кейін балалар жерге отырады, қолдарын босатады, барлығы </w:t>
            </w:r>
            <w:r>
              <w:rPr>
                <w:rFonts w:ascii="Times New Roman" w:eastAsia="Times New Roman" w:hAnsi="Times New Roman" w:cs="Times New Roman"/>
                <w:sz w:val="24"/>
                <w:szCs w:val="24"/>
              </w:rPr>
              <w:lastRenderedPageBreak/>
              <w:t>демалады.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"Жанды лабиринт" қимыл-қозғалыс ойыны. (дене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Тепе-теңдікті, ептілікті, қозғалыс жылдамдығын, тапқырлықты дамыту; бірлескен іс-қимылдардың реттілігін сақтауға жаттықтыру.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далаға шығарылған материалмен ойындар, топтық ойындар.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Қимыл-қозғалысты дамыту, допты алға, қолды бүкпей беру біліктіліктерін бекіту; бір-бірімен достық қарым-қатынасты дамыту. </w:t>
            </w:r>
            <w:r>
              <w:rPr>
                <w:rFonts w:ascii="Times New Roman" w:eastAsia="Times New Roman" w:hAnsi="Times New Roman" w:cs="Times New Roman"/>
                <w:b/>
                <w:sz w:val="24"/>
                <w:szCs w:val="24"/>
              </w:rPr>
              <w:t>(қоршаған ортамен танысу, сөйлеуді дамыту, музыка,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Бағдарлау. Ойын алаңына экскурсия. (қоршаған ортамен танысу, сөйлеуді дамыту, көркем әдебиет)</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бағдарлау барысына, басынан </w:t>
            </w:r>
            <w:r>
              <w:rPr>
                <w:rFonts w:ascii="Times New Roman" w:eastAsia="Times New Roman" w:hAnsi="Times New Roman" w:cs="Times New Roman"/>
                <w:sz w:val="24"/>
                <w:szCs w:val="24"/>
              </w:rPr>
              <w:lastRenderedPageBreak/>
              <w:t>аяғына дейін зейін салып, қатысуға бейімдеу; дүниетанымын кеңейту; өсімдіктер әлеміне қызығушылықтарын арттыру.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балабақша ғимаратын айналып өтіп, аумағында не өсіп тұрғанын анықтауды ұсынады.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Сейтхазин "Ағаш".</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да орман, қыр да орман.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Сонау алыс жылдардан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 бойы, жол бойы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орман ырғалған.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өскен өңірді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қандай өмірлі!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Нақтылау: қайсы ағаштар, бұталар, гүлдер.</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Еңбек әрекеті: жолдарды сыпыру.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"Үйректер мен аңшылар" қимыл-қозғалыс ойыны.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Ұйымшылдыққа, зейінділікке тәрбиелеу, өз қимыл-қозғалысын басқару біліктіліктерін дамыту, балаларды допты қозғалып тұрған нысанға тигізуге жаттықтыру, көру қабілетін дамыту.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"Бояулар" қимыл-қозғалыс ойыны.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жүгіру бағытын өзгертіп, жылдамдықпен жүгіре білуге машықтандыру; </w:t>
            </w:r>
            <w:r>
              <w:rPr>
                <w:rFonts w:ascii="Times New Roman" w:eastAsia="Times New Roman" w:hAnsi="Times New Roman" w:cs="Times New Roman"/>
                <w:sz w:val="24"/>
                <w:szCs w:val="24"/>
              </w:rPr>
              <w:lastRenderedPageBreak/>
              <w:t>қуғыншы жете алмайтындай тырысуды, ептілікті, қозғалыс жылдамдығын дамыту; достыққа тәрбиелеу.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"бояушыны" санамақ арқылы таңдайды, қалғаны "бояуларды" сомдайды.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"Бояулар" белгілі жерде тізіліп отырады (тұрады). Әр бала ешкімге айтпай, өзіне керекті бояу түсін таңдайды, "бояушы" сұраған кезде өзі ойлап қойған түсті естіп, ойынға кіріседі.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(кейін балалардың бірі) "бояуды сатушы" болып, "бояушы" бояуды сатып алуға келген кезде сұрақтар </w:t>
            </w:r>
            <w:r>
              <w:rPr>
                <w:rFonts w:ascii="Times New Roman" w:eastAsia="Times New Roman" w:hAnsi="Times New Roman" w:cs="Times New Roman"/>
                <w:sz w:val="24"/>
                <w:szCs w:val="24"/>
              </w:rPr>
              <w:lastRenderedPageBreak/>
              <w:t>қойып, "бояушы" қандай бояуды қалайтынын сұрайды.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алақанымен "сатушы" алақанын келісілген санға сай қағады да, "бояуды қуалап кетеді.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"бояу" қашып кетіп, қайта қайтып келсе, "бояушы" бояуды сатып алуға қайта келеді. "Бояу" ұсталынса, оны сомдаған бала "бояушы" болады.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балалар таңдамаған түсті айтса, өзге түсті қалауға мәжбүр болады.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жаттығу сөздерін жылдамдатып айтып, балаларды сол жылдамдыққа </w:t>
            </w:r>
            <w:r>
              <w:rPr>
                <w:rFonts w:ascii="Times New Roman" w:eastAsia="Times New Roman" w:hAnsi="Times New Roman" w:cs="Times New Roman"/>
                <w:sz w:val="24"/>
                <w:szCs w:val="24"/>
              </w:rPr>
              <w:lastRenderedPageBreak/>
              <w:t>бейімдеуге болады.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Дербес ойындар: далаға шығарылған материалмен ойындар, қимыл-қозғалысты дамыту, кеңістікті бағдарлау, тепе-теңдікті сақтау дағдысын жетілдіру.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шығарылған материалмен алаңдағы ойындар.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Қызығушылығы бойынша ойын таңдау мүмкіндігін қамтамасыз ету, құрдастарымен өзара әрекет ету дағдыларын дамыту. </w:t>
            </w:r>
            <w:r>
              <w:rPr>
                <w:rFonts w:ascii="Times New Roman" w:eastAsia="Times New Roman" w:hAnsi="Times New Roman" w:cs="Times New Roman"/>
                <w:b/>
                <w:sz w:val="24"/>
                <w:szCs w:val="24"/>
              </w:rPr>
              <w:t>(сөйлеуді дамыту, дене шынықтыру,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жұмысын бақылау. (қоршаған ортамен танысу, сөйлеуді дамыту, көркем әдебиет)</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Танымдық </w:t>
            </w:r>
            <w:r>
              <w:rPr>
                <w:rFonts w:ascii="Times New Roman" w:eastAsia="Times New Roman" w:hAnsi="Times New Roman" w:cs="Times New Roman"/>
                <w:sz w:val="24"/>
                <w:szCs w:val="24"/>
              </w:rPr>
              <w:lastRenderedPageBreak/>
              <w:t>әрекеттерін белсендіру; еңбек нәтижесін бағалауды үйрету.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Қадыр Мырза Әли "Көше тазалаушы".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Таныссың ба, бала, менің ісіммен,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Көшелерді сыпыратын кісі мен.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Қалған-құтқан нәрселерді жұғымсыз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Сыпырғышым сыпырады тынымсыз.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Ескі-құсқы шүберекті, сүйекті,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Қораптарды, түймелерді, тиекті.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Шиқылдаған екі жақты арбамен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Апарам да аударамын орға мен.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аула сыпырушының құрал-жабдықтарын атап, сол </w:t>
            </w:r>
            <w:r>
              <w:rPr>
                <w:rFonts w:ascii="Times New Roman" w:eastAsia="Times New Roman" w:hAnsi="Times New Roman" w:cs="Times New Roman"/>
                <w:sz w:val="24"/>
                <w:szCs w:val="24"/>
              </w:rPr>
              <w:lastRenderedPageBreak/>
              <w:t>жабдықтарды жұмыста қалай қолданытынын көрсетуге шақыру.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сәбилер тобының ойын алаңындағы гүлдерді суғару.</w:t>
            </w:r>
            <w:r>
              <w:rPr>
                <w:rFonts w:ascii="Times New Roman" w:eastAsia="Times New Roman" w:hAnsi="Times New Roman" w:cs="Times New Roman"/>
                <w:b/>
                <w:sz w:val="24"/>
                <w:szCs w:val="24"/>
              </w:rPr>
              <w:t xml:space="preserve"> (еңбек дағдылары)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Суқұйғышқа, шелекке су толтыру дағдысын дамыту, суғару кезінде суды ұқыпты пайдалану, ұжымдық жұмысты мақтау.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"Бұғы аулаушылар" қимыл-қозғалыс ойыны. (дене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әртүрлі бағытта жалтарып жүгіруге жаттықтыру, ептілікті, </w:t>
            </w:r>
            <w:r>
              <w:rPr>
                <w:rFonts w:ascii="Times New Roman" w:eastAsia="Times New Roman" w:hAnsi="Times New Roman" w:cs="Times New Roman"/>
                <w:sz w:val="24"/>
                <w:szCs w:val="24"/>
              </w:rPr>
              <w:lastRenderedPageBreak/>
              <w:t>жылдамдықты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"бұғылар" болады, "бұғы аулаушылар" рөліне бір-екі бала санамақ арқылы тағайындалады.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"Бұғылар белгі бойынша алаңның бір жағынан екінші жаққа жүгіреді, ортаңғы екі шетте тұрған "бұғы аулаушылар" қолмен түртіп, бәрін ұстап жатады.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балалар "бұғы аулаушылар" ұстаған "бұғыларды" санайды.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"Кеглиді қағып ал" жаттығуы. (дене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Допты тура бағытта домалатып, алшақ тұрған кеглиді қағып түсіруге дағдыландыру; дәлдікке, ептілікке, зеректікке баулу.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далаға шығарылған материалмен ойындар.</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Балаларға ойынға қажет құрылыс нысандарын тұрғызуды үйрету (үй, қора және тағы басқа); ойында табиғи материалдарды қолдану (құм, су және тағы басқа). Ойын мазмұны мен тақырыбын кеңейтуді дамыту. </w:t>
            </w:r>
            <w:r>
              <w:rPr>
                <w:rFonts w:ascii="Times New Roman" w:eastAsia="Times New Roman" w:hAnsi="Times New Roman" w:cs="Times New Roman"/>
                <w:b/>
                <w:sz w:val="24"/>
                <w:szCs w:val="24"/>
              </w:rPr>
              <w:t>(сөйлеуді дамыту, дене шынықтыру, көркем әдебиет)</w:t>
            </w:r>
          </w:p>
          <w:p w:rsidR="002254A3" w:rsidRDefault="002254A3">
            <w:pPr>
              <w:pStyle w:val="normal"/>
              <w:widowControl w:val="0"/>
              <w:rPr>
                <w:rFonts w:ascii="Times New Roman" w:eastAsia="Times New Roman" w:hAnsi="Times New Roman" w:cs="Times New Roman"/>
                <w:b/>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Қылқан жапырықты ағаштарды бақылау. (қоршаған ортамен танысу, сөйлеуді дамыту, көркем әдебиет)</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Ағаштар туралы </w:t>
            </w:r>
            <w:r>
              <w:rPr>
                <w:rFonts w:ascii="Times New Roman" w:eastAsia="Times New Roman" w:hAnsi="Times New Roman" w:cs="Times New Roman"/>
                <w:sz w:val="24"/>
                <w:szCs w:val="24"/>
              </w:rPr>
              <w:lastRenderedPageBreak/>
              <w:t>білімдерін бекіту, қорытындылау, салыстыру, тұжырымдай білуді дамыту; қылқан жапырақтыларды өзге ағаштардан ажыратуды бекіту.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 шешу.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Дауылға да, аязға да,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Шыдап бағар міз бақпай.</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 етегі тұрағы,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Жап–жасыл боп тұрады. (Қарағай.)</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Қысы-жазы шешпейтін,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Көйлегі бар жасылдан.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Өзгертпейді еш кейпін,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Жаралғандай асылдан. (Шырша.)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Балалардан қарағай мен шыршаны қандай белгілеріне қарап ажырататындарын </w:t>
            </w:r>
            <w:r>
              <w:rPr>
                <w:rFonts w:ascii="Times New Roman" w:eastAsia="Times New Roman" w:hAnsi="Times New Roman" w:cs="Times New Roman"/>
                <w:sz w:val="24"/>
                <w:szCs w:val="24"/>
              </w:rPr>
              <w:lastRenderedPageBreak/>
              <w:t>сұрау.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ағаш қылқандарының ұзындықтары мен түстеріне көңіл аударуды ұсыну.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Қылқан жапырақтылардың неге осылай аталатыны туралы сұрау.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Ағаштардың адам денсаулығына, табиғаттың жандануына жағымды ықпалы туралы баяндау.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алаңындағы табиғи материалдарды жинау.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Еңбек етуге ниеттерін ояту, жұмысты таза және тиянақты орындау. </w:t>
            </w:r>
            <w:r>
              <w:rPr>
                <w:rFonts w:ascii="Times New Roman" w:eastAsia="Times New Roman" w:hAnsi="Times New Roman" w:cs="Times New Roman"/>
                <w:b/>
                <w:sz w:val="24"/>
                <w:szCs w:val="24"/>
              </w:rPr>
              <w:t>(еңбек дағдылары)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Санамақты </w:t>
            </w:r>
            <w:r>
              <w:rPr>
                <w:rFonts w:ascii="Times New Roman" w:eastAsia="Times New Roman" w:hAnsi="Times New Roman" w:cs="Times New Roman"/>
                <w:b/>
                <w:sz w:val="24"/>
                <w:szCs w:val="24"/>
              </w:rPr>
              <w:lastRenderedPageBreak/>
              <w:t>мәнерлеп жатқа айту жаттығуы.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Көркемсөзді мәнерлеп айтуға дағдыландыру; қолдың ұсақ моторикасын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Әли "Санамақ".</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 шошқа,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 құлан,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 шаян,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шымшық...</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"Қойшы мен табын" қимыл-қозғалыс ойыны. (дене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ойнауға </w:t>
            </w:r>
            <w:r>
              <w:rPr>
                <w:rFonts w:ascii="Times New Roman" w:eastAsia="Times New Roman" w:hAnsi="Times New Roman" w:cs="Times New Roman"/>
                <w:sz w:val="24"/>
                <w:szCs w:val="24"/>
              </w:rPr>
              <w:lastRenderedPageBreak/>
              <w:t>дағдыландыру; ойын желісіне белсенді қатысуға бейімдеу, басқарушы және ойыншы рөлдерін ойнай білуге машықтандыру; шапшаңдыққа, зеректікке, жылдамдыққа баулу; күш-жігерін, төзімділігін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Алаңның бір жағына қой қора қоршалады.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Ойнаушылар санамақ арқылы "қойшыны" таңдап алады; қалғандары – "қойлар" болады. "Қойшының" көзін байлайды.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біреуі (алғашында педагог) "қойшыдан сұрайды: "Қойшы, қойшы, маған қанша қадам бересің?". "Қойшы" өз санын (онға дейін) </w:t>
            </w:r>
            <w:r>
              <w:rPr>
                <w:rFonts w:ascii="Times New Roman" w:eastAsia="Times New Roman" w:hAnsi="Times New Roman" w:cs="Times New Roman"/>
                <w:sz w:val="24"/>
                <w:szCs w:val="24"/>
              </w:rPr>
              <w:lastRenderedPageBreak/>
              <w:t>айтады. Осы қашықтықтан "қойшы": «Менің табыным қайда?"- деп сұрайды. "Қойлар" (балалар): "Мә-мә-мә..," - деп дауыстайды да үндемей қалады. Қойшы оларды іздей бастайды.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жүргізушіден қашып құтылмақшы болады.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"қойшы" балалардың бірін түртіп қалса, олардан: "Қойым, қойым, өзіңді ата!" - деп сұрайды. Ал "қой" оған: "Мә-мә-мә!" - деп дауысын шығарады.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"Қойшы" баланы дауысынан танып қойса, ұсталған "қойшыға" айналады. Жаңа ойын </w:t>
            </w:r>
            <w:r>
              <w:rPr>
                <w:rFonts w:ascii="Times New Roman" w:eastAsia="Times New Roman" w:hAnsi="Times New Roman" w:cs="Times New Roman"/>
                <w:sz w:val="24"/>
                <w:szCs w:val="24"/>
              </w:rPr>
              <w:lastRenderedPageBreak/>
              <w:t>басталады. Егер бала тани алмай жатса, осы "қойшымен" ойын жалғасады.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шеңберге" қимылды ойын-жаттығуы. (дене шынықтыру)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бағытты шеңберге ауыстырып, екі аяқпен секіруге дағдыландыру; күш-жігерін арттыру.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шығарылған материалмен ойындар.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Ойынға саналы түрде қосылуға ынтасын тәрбиелеу. </w:t>
            </w:r>
            <w:r>
              <w:rPr>
                <w:rFonts w:ascii="Times New Roman" w:eastAsia="Times New Roman" w:hAnsi="Times New Roman" w:cs="Times New Roman"/>
                <w:b/>
                <w:sz w:val="24"/>
                <w:szCs w:val="24"/>
              </w:rPr>
              <w:t>(сөйлеуді дамыту, қоршаған ортамен танысу, дене шынықтыру)</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жинау, қолдарын жуу.</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 жуу ережелерін бекіту; жарыс ойындар; тәрбиешінің тазалық туралы әңгімесі;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өзін-өзі бақылауы.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бетің, маңдайың.</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 сөз)</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үзім нан» ертегісін оқып беріп, барлық баланы ұйықтату.</w:t>
            </w:r>
            <w:r>
              <w:rPr>
                <w:rFonts w:ascii="Times New Roman" w:eastAsia="Times New Roman" w:hAnsi="Times New Roman" w:cs="Times New Roman"/>
                <w:b/>
                <w:sz w:val="24"/>
                <w:szCs w:val="24"/>
              </w:rPr>
              <w:t xml:space="preserve"> (сөйлеуді дамыту, көркем әдебиет)</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 доп, домала! (екі қолды айналдыру)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Балшыққа тек жолама. (сұқ саусақпен ескерту)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 көремін оныңды, (сұқ саусақпен оң және сол жаққа серпілту)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Бүлдіресің қолыңды. (екі колының алақандарын жоғары көтеріп айналдыру)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Секіріп өт ордан да, (екі қолды жұдырыққа түю, кезек-кезек бірінің үстінен бірін секірту)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Секіріп өт жолдан да, (екі қолды жұдырыққа түю, кезек-кезек бірінің үстінен бірін секірту)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Қуса күшік жетпесін, (баяу жүгіру)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Мәшине басып кетпесін. (мәшиненің рулін айналдыру)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Pr>
                <w:rFonts w:ascii="Times New Roman" w:eastAsia="Times New Roman" w:hAnsi="Times New Roman" w:cs="Times New Roman"/>
                <w:b/>
                <w:sz w:val="24"/>
                <w:szCs w:val="24"/>
              </w:rPr>
              <w:t>(мәдени-гигиеналық дағдылар, дербес әрекет)</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(аз қимылды, үстел үсті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w:t>
            </w:r>
            <w:r>
              <w:rPr>
                <w:rFonts w:ascii="Times New Roman" w:eastAsia="Times New Roman" w:hAnsi="Times New Roman" w:cs="Times New Roman"/>
                <w:b/>
                <w:sz w:val="24"/>
                <w:szCs w:val="24"/>
              </w:rPr>
              <w:lastRenderedPageBreak/>
              <w:t>жаттығу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"Еркежан әжей тақпағын мәнерлеп оқу".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тақпақты мұқият тыңдауға, мазмұны бойынша сұрақтарға, мәтін жолдарымен жауап беруге машықтандыру, байланыстырып сөйлеу дағдыларын қалыптастыру.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өнімдері" дүкені. Рөлді және сөздік ойын.</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"Бидай масағы".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"Масақ" украин халық ертегісіндегі масақты оригами әдісі бойынша </w:t>
            </w:r>
            <w:r>
              <w:rPr>
                <w:rFonts w:ascii="Times New Roman" w:eastAsia="Times New Roman" w:hAnsi="Times New Roman" w:cs="Times New Roman"/>
                <w:sz w:val="24"/>
                <w:szCs w:val="24"/>
              </w:rPr>
              <w:lastRenderedPageBreak/>
              <w:t>құрастыруды үйрету.</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"Шарды ұста" қимылды ойыны.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 шапшаңдығы мен жылдамдығын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ортаға көп шарды жайып тастайды. Ойын басталғанда (тәрбиешінің көмегімен) балалар шарды тәрбиешіге ұстап береді. Кім көп шар жинаса, сол бала жеңімпаз атанады. Ойын 10-15 секунд жалғасады. </w:t>
            </w:r>
            <w:r>
              <w:rPr>
                <w:rFonts w:ascii="Times New Roman" w:eastAsia="Times New Roman" w:hAnsi="Times New Roman" w:cs="Times New Roman"/>
                <w:b/>
                <w:sz w:val="24"/>
                <w:szCs w:val="24"/>
              </w:rPr>
              <w:t>(сөйлеуді дамыту, дене шынықтыру, көркем әдебиет,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w:t>
            </w:r>
            <w:r>
              <w:rPr>
                <w:rFonts w:ascii="Times New Roman" w:eastAsia="Times New Roman" w:hAnsi="Times New Roman" w:cs="Times New Roman"/>
                <w:b/>
                <w:sz w:val="24"/>
                <w:szCs w:val="24"/>
              </w:rPr>
              <w:lastRenderedPageBreak/>
              <w:t>жаттығу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бауырсақ пен нан өнімдерімен таныстыра отырып, нанның бидай дақылынан пайда болатыны туралы түсініктерін кеңейту.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"Бауырсақ қалай дайындалады?"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Бидайдан нан жасау үшін қанша көп еңбек етілетінін түсіндіру, сурет бойынша әңгіме құруды үйрету, сөздік қорды кеңейту.</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«Зообаққа орналастыр».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Заттың көлеміне қарай салыстыруды, </w:t>
            </w:r>
            <w:r>
              <w:rPr>
                <w:rFonts w:ascii="Times New Roman" w:eastAsia="Times New Roman" w:hAnsi="Times New Roman" w:cs="Times New Roman"/>
                <w:sz w:val="24"/>
                <w:szCs w:val="24"/>
              </w:rPr>
              <w:lastRenderedPageBreak/>
              <w:t>талдау жасауды үйрету. Жабайы аңдар мен жануарлар, құстардың дене бітіміне қарап зообаққа орналастыру, оларға қамқоршы болуға тәрбиелеу. Сөздік қорын молайту, ауызекі сөйлеу тілін жетілдіру.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Көрнекіліктер: зообақ торлары, әртүрлі жануарлар, аңдар, құстар.</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 шарты: зообаққа әкелінген аңдар мен құстар, үй жануарларын торларға орналастыру қажет. Балалар піл мен түйені үлкен торға, қоян, тиін және тағы басқа кішкентай торға орналастыруы керек. Бала неліктен </w:t>
            </w:r>
            <w:r>
              <w:rPr>
                <w:rFonts w:ascii="Times New Roman" w:eastAsia="Times New Roman" w:hAnsi="Times New Roman" w:cs="Times New Roman"/>
                <w:sz w:val="24"/>
                <w:szCs w:val="24"/>
              </w:rPr>
              <w:lastRenderedPageBreak/>
              <w:t xml:space="preserve">олай орналастырғанының себебін айтады. Пілдің үлкен, қоянның кішкентай екенін, сондықтан үлкен торға пілді, қоянды кіші торға орналастырғанын айтады. </w:t>
            </w:r>
            <w:r>
              <w:rPr>
                <w:rFonts w:ascii="Times New Roman" w:eastAsia="Times New Roman" w:hAnsi="Times New Roman" w:cs="Times New Roman"/>
                <w:b/>
                <w:sz w:val="24"/>
                <w:szCs w:val="24"/>
              </w:rPr>
              <w:t>(қоршаған ортамен танысу, математика негіздері, құрастыру,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"Таба нан".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әңгіме мазмұнымен таныстыра отырып, нанның қасиеті мен бидайдың өзіндік ерекшеліктері туралы ұғымдарын қалыптастыру; әңгімені тыңдау кезінде нанның қасиетін эмоциялық сезіммен қабылдады үйрету.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"Нан қалай пайда болады?"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Сюжетті суреттерді рет-ретімен орналастыруды үйрету.</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«Жеміс жинау».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мақсаты. Заттарды санауды және </w:t>
            </w:r>
            <w:r>
              <w:rPr>
                <w:rFonts w:ascii="Times New Roman" w:eastAsia="Times New Roman" w:hAnsi="Times New Roman" w:cs="Times New Roman"/>
                <w:sz w:val="24"/>
                <w:szCs w:val="24"/>
              </w:rPr>
              <w:lastRenderedPageBreak/>
              <w:t>олардың екі тобын салыстыруды, өлшемі мен пішініне және түстеріне қарай ажыратуды үйрету.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құрал-жабдықтар. Қағаздан жасалған үш себет және үлестірмелі жеміс түрлері.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мазмұны. Үстел үстінде шашырап жатқан жеміс түрлері. Тақтаға шақырылған бала жемістерді теріп, үш себетке жинайды. Бірінші себетке - алма, екінші себетке - алмұрт, үшінші себетке - әртүрлі жемістер жиналады. Әр себеттегі жемістерді алдымен бір бала санайды, кейін барлығы қосылып айтып салыстырады. </w:t>
            </w:r>
            <w:r>
              <w:rPr>
                <w:rFonts w:ascii="Times New Roman" w:eastAsia="Times New Roman" w:hAnsi="Times New Roman" w:cs="Times New Roman"/>
                <w:sz w:val="24"/>
                <w:szCs w:val="24"/>
              </w:rPr>
              <w:lastRenderedPageBreak/>
              <w:t>Екі себеттегі әртүрлі жемістерді салыстырады.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«Себетте қанша алма бар? Себетте қанша алмұрт бар?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Бірінші себеттен бір алма, ал екіншісінен бір алмұрт алып қой. Осылайша, ойынды әрі қарай жалғастыр. Себеттегі алмұрт қалды ма? Неше алма қалды? Неше алмұрт қалды? Алмұрттың алмадан қаншасы кем? Қаншасы артық? Алмұрттың пішіні неге ұқсайды, алманың пішіні неге ұқсайды?» деген сұрақтар қоя отырып, ойынды әрі қарай жалғастыруға болады.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(қоршаған ортамен танысу, математика </w:t>
            </w:r>
            <w:r>
              <w:rPr>
                <w:rFonts w:ascii="Times New Roman" w:eastAsia="Times New Roman" w:hAnsi="Times New Roman" w:cs="Times New Roman"/>
                <w:b/>
                <w:sz w:val="24"/>
                <w:szCs w:val="24"/>
              </w:rPr>
              <w:lastRenderedPageBreak/>
              <w:t>негіздері, сөйлеуді дамыту)</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"Анама бәліш пісіремін".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Ермексаздан бәліш жасауды үйрету; ұннан жасалатын тағамдар туралы білімдерін жаңғырту. </w:t>
            </w:r>
            <w:r>
              <w:rPr>
                <w:rFonts w:ascii="Times New Roman" w:eastAsia="Times New Roman" w:hAnsi="Times New Roman" w:cs="Times New Roman"/>
                <w:b/>
                <w:sz w:val="24"/>
                <w:szCs w:val="24"/>
              </w:rPr>
              <w:t>(көркем әдебиет, құрастыру, математика негіздері, сөйлеуді дамыту, мүсіндеу)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w:t>
            </w:r>
            <w:r>
              <w:rPr>
                <w:rFonts w:ascii="Times New Roman" w:eastAsia="Times New Roman" w:hAnsi="Times New Roman" w:cs="Times New Roman"/>
                <w:b/>
                <w:sz w:val="24"/>
                <w:szCs w:val="24"/>
              </w:rPr>
              <w:lastRenderedPageBreak/>
              <w:t>жаттығу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"Сарқытты тең бөлейік".</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ұғымындағы бес саны туралы ұғымдарын қалыптастыру; сандарды заттардың көлемі мен түрлеріне емес, жиынына ған байланысты болатынын түсіндіру.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Дамытушы жаттығу. "Сарқытқа үш табақ."</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түріне қарай топтастыруды үйрету.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Дамытушылық жаттығу.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өзгерді?"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қабылдауын, зейіндерін, еске сақтауын дамыту; </w:t>
            </w:r>
            <w:r>
              <w:rPr>
                <w:rFonts w:ascii="Times New Roman" w:eastAsia="Times New Roman" w:hAnsi="Times New Roman" w:cs="Times New Roman"/>
                <w:sz w:val="24"/>
                <w:szCs w:val="24"/>
              </w:rPr>
              <w:lastRenderedPageBreak/>
              <w:t>байқампаздыққа, зеректікке тәрбиелеу.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 әртүрлі заттар мен ойыншықтар.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алдына таныс ойыншықтар мен заттарды ұсынады. Алдымен, заттардың саны 6 басталып, ал кейін 10-12 дейін жетуі мүмкін.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Ойыншықтарды бір қатарға орналастырғанда, балалар олардың реттік нөмірін айтады.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көздерін жұмады, педагог қатардағы ойыншықтардың орналасуын өзгертеді.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көздерін </w:t>
            </w:r>
            <w:r>
              <w:rPr>
                <w:rFonts w:ascii="Times New Roman" w:eastAsia="Times New Roman" w:hAnsi="Times New Roman" w:cs="Times New Roman"/>
                <w:sz w:val="24"/>
                <w:szCs w:val="24"/>
              </w:rPr>
              <w:lastRenderedPageBreak/>
              <w:t>ашады да, қай ойыншық қай жерге ығысқанын айтады.</w:t>
            </w:r>
          </w:p>
          <w:p w:rsidR="002254A3" w:rsidRDefault="002254A3">
            <w:pPr>
              <w:pStyle w:val="normal"/>
              <w:widowControl w:val="0"/>
              <w:rPr>
                <w:rFonts w:ascii="Times New Roman" w:eastAsia="Times New Roman" w:hAnsi="Times New Roman" w:cs="Times New Roman"/>
                <w:b/>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құрастыру".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құрылыс нысандарын тұрғызуға қатысатын мамандар жайлы білімдерін кеңейту, бекіту; еңбексүйгіштікке, жауапкершілікке тәрбиелеу.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Керекті құрал-жабдықтар: құрылыс материалдары, қағаз беттері, қара қарындаштар, сызбалар, ойыншық жүк тасымалдаушылар, құрылысқа керек ойыншық саймандар (балға, бұрауыш, </w:t>
            </w:r>
            <w:r>
              <w:rPr>
                <w:rFonts w:ascii="Times New Roman" w:eastAsia="Times New Roman" w:hAnsi="Times New Roman" w:cs="Times New Roman"/>
                <w:sz w:val="24"/>
                <w:szCs w:val="24"/>
              </w:rPr>
              <w:lastRenderedPageBreak/>
              <w:t>кемпірауыз және тағы басқа).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құрылысқа қатысатын мамандар жайлы алдын ала әңгімелеседі. Балалар сәулетші, инженер-құрылысшы, тас қалаушы, жүк тиеуші, жүргізуші сияқты мамандардың қызметтік міндеттерін анықтайды.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құрылысқа қатысатын мамандардың рөлін өзара бөлісіп алады; өздеріне қажетті киімдер мен құрал-жабдықтарды алып, өз орындарына барады.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бірлесіп ойынды сәулетші бастайтынын айтады. </w:t>
            </w:r>
            <w:r>
              <w:rPr>
                <w:rFonts w:ascii="Times New Roman" w:eastAsia="Times New Roman" w:hAnsi="Times New Roman" w:cs="Times New Roman"/>
                <w:sz w:val="24"/>
                <w:szCs w:val="24"/>
              </w:rPr>
              <w:lastRenderedPageBreak/>
              <w:t>Кейін балалар жүк тиеуші, жүргізуші, кірпіш қалаушы мен инженер-құрылысшының жұмыстарын орындайды.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Педагог балармен бірге қорытынды жасайды: салынған үйдің сапасы жақсы болуы үшін, құрылыс-мамандарының бірге кеңесуі; жұмысты жоспарға сәйкес орындауы; үй тұрғызғанда қауіпсіздік </w:t>
            </w:r>
            <w:r>
              <w:rPr>
                <w:rFonts w:ascii="Times New Roman" w:eastAsia="Times New Roman" w:hAnsi="Times New Roman" w:cs="Times New Roman"/>
                <w:sz w:val="24"/>
                <w:szCs w:val="24"/>
              </w:rPr>
              <w:lastRenderedPageBreak/>
              <w:t xml:space="preserve">ережелерін қатаң сақтауы. </w:t>
            </w:r>
            <w:r>
              <w:rPr>
                <w:rFonts w:ascii="Times New Roman" w:eastAsia="Times New Roman" w:hAnsi="Times New Roman" w:cs="Times New Roman"/>
                <w:b/>
                <w:sz w:val="24"/>
                <w:szCs w:val="24"/>
              </w:rPr>
              <w:t>(математика негіздері, сөйлеуді дамыту,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«Үйдің есігін жабайық».</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Заттарды өлшемі бойынша салыстыруды, жуан және жіңішке заттарды ажыратуды жаттықтыру. Ойлау қабілетін дамыту.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үйдің, есіктің суреттері.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қағаздан қиылған, есігі жоқ үйдің суретін балаларға тарату. Жуан және жіңішке есіктерді үйдің өлшеміне сай келтіріп салуды ұсыну.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қоршаған ортамен танысу, сөйлеуді дамыту)</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"Алтын бидай </w:t>
            </w:r>
            <w:r>
              <w:rPr>
                <w:rFonts w:ascii="Times New Roman" w:eastAsia="Times New Roman" w:hAnsi="Times New Roman" w:cs="Times New Roman"/>
                <w:sz w:val="24"/>
                <w:szCs w:val="24"/>
              </w:rPr>
              <w:lastRenderedPageBreak/>
              <w:t>алқабы".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бидай алқабы көрінісін салуды үйрету; бидай масақтарын бор және саусақтарды басу арқылы салу техникасын игерту; адамның бидай өсірудегі еңбегі туралы білімдерін тиянақтау.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 жаттығуы. "Дақылдарды таны және ата".</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Дәнді дақылдарды бір-бірінен ажыратуды, олардың атауларын білуді үйрету. </w:t>
            </w:r>
          </w:p>
          <w:p w:rsidR="002254A3" w:rsidRDefault="002254A3">
            <w:pPr>
              <w:pStyle w:val="normal"/>
              <w:widowControl w:val="0"/>
              <w:rPr>
                <w:rFonts w:ascii="Times New Roman" w:eastAsia="Times New Roman" w:hAnsi="Times New Roman" w:cs="Times New Roman"/>
                <w:sz w:val="24"/>
                <w:szCs w:val="24"/>
              </w:rPr>
            </w:pP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"Бейбітшілік құсы - қарлығаш".</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Балаларға қатырма қағаздан жолақтар қиып алып, дұрыстап бүгу арқылы қарлығашты құрастыруды үйрету; қарлығаш құсы туралы білімдерін кеңейту; "көктемгі әрекет, күзгі берекет" мағынасын түсіндіру; қыстап қалатын құстар мен жыл құстарын бір-бірінен ажыратуды; қолдың саусақ моторикаларын, эстетикалық талғамдары мен шығармашылық қабілеттерін дамыту.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"Құстарды ажырат" (қыстырғыштармен ойнатылады)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Қыстап қалатын және жыл құстарын ажырата алуды үйрету. </w:t>
            </w:r>
            <w:r>
              <w:rPr>
                <w:rFonts w:ascii="Times New Roman" w:eastAsia="Times New Roman" w:hAnsi="Times New Roman" w:cs="Times New Roman"/>
                <w:b/>
                <w:sz w:val="24"/>
                <w:szCs w:val="24"/>
              </w:rPr>
              <w:t xml:space="preserve"> (математика негіздері, сурет салу, құрастыру, сөйлеуді дамыту)</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«Мынау қай пішін?»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пішінді қолмен сипап анықтау арқылы айту.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 картоннан жасалған геометриялық пішіндердің 5 түрі.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 топқа қарап тұрып, қолын артқа ұстайды. Тәрбиеші оның қолына геометриялық пішінді ұстатады. Бала оны сипап көреді, заттың атын дауыстап атайды. </w:t>
            </w:r>
            <w:r>
              <w:rPr>
                <w:rFonts w:ascii="Times New Roman" w:eastAsia="Times New Roman" w:hAnsi="Times New Roman" w:cs="Times New Roman"/>
                <w:b/>
                <w:sz w:val="24"/>
                <w:szCs w:val="24"/>
              </w:rPr>
              <w:t xml:space="preserve">(математикаа </w:t>
            </w:r>
            <w:r>
              <w:rPr>
                <w:rFonts w:ascii="Times New Roman" w:eastAsia="Times New Roman" w:hAnsi="Times New Roman" w:cs="Times New Roman"/>
                <w:b/>
                <w:sz w:val="24"/>
                <w:szCs w:val="24"/>
              </w:rPr>
              <w:lastRenderedPageBreak/>
              <w:t>негіздері,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«Мақал мәтелдер».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Айтылған мақал-мәтелді қайталап айтып беруге дағдыландыру.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қалай дыбыстайды?»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(баламен жеке жұмыс - түрліше тембрлік құбылыста айту)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 аа, аа, а, а, аааааа ... ... (қуанышты дауыспен).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Ааа, аа, а, а, ааа ... ... (аянышты дауыспен).</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 аа, аааа, а, ааа ... ... (таң қалған дауыспен). 1 минут жұмыс істеңіз.</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баламен (и), үшінші баламен (о) дыбысымен жұмыс істеуге болады.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қазақ тілі, көркем </w:t>
            </w:r>
            <w:r>
              <w:rPr>
                <w:rFonts w:ascii="Times New Roman" w:eastAsia="Times New Roman" w:hAnsi="Times New Roman" w:cs="Times New Roman"/>
                <w:b/>
                <w:sz w:val="24"/>
                <w:szCs w:val="24"/>
              </w:rPr>
              <w:lastRenderedPageBreak/>
              <w:t>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Кел, жазайық.</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Тиянақтылықты, көркем жазуды, қаламды дұрыс ұстауды үйрету. Үзік сызықтарды салу білігін бекіту.</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Балаларға үлгілер таратылады. Суреттер мен жазулар үзік сызықтар арқылы беріледі. </w:t>
            </w: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зейінді?»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Белгілі геометриялық пішіндерден әртүрлі нәрселер құрастыру.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 сіріңке қорабында үлестірмелі геометриялық пішіндер.</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тәрбиеші төмендегі геометриялық пішіндерден бейнелер құрайды. Жылдам орындаған балаларға мақтау айтылады. </w:t>
            </w:r>
            <w:r>
              <w:rPr>
                <w:rFonts w:ascii="Times New Roman" w:eastAsia="Times New Roman" w:hAnsi="Times New Roman" w:cs="Times New Roman"/>
                <w:b/>
                <w:sz w:val="24"/>
                <w:szCs w:val="24"/>
              </w:rPr>
              <w:t>(математика негіздері, сөйлеуді дамыту, құрастыру)</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Мақсаттары:</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әдетке айналдыру;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киінуге (шешіне) дағдыландыру;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сырт киім, аяқ-қиім сияқты заттардың орындарын білуге, тәртіп сақтауға тәрбиелеу;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білуді, киімді, аяқ-киімді таза ұстауға баулу;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Серуенге қызығушылықтарын ояту. "Ас атасы-нан" тақырыбында жеке әңгімелесулер. </w:t>
            </w:r>
            <w:r>
              <w:rPr>
                <w:rFonts w:ascii="Times New Roman" w:eastAsia="Times New Roman" w:hAnsi="Times New Roman" w:cs="Times New Roman"/>
                <w:b/>
                <w:sz w:val="24"/>
                <w:szCs w:val="24"/>
              </w:rPr>
              <w:t>(қоршаған ортамен танысу, сөйлеуді дамыту, көркем әдебиет)</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көркем әдебиет, қазақ тілі)</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торай" ертегісін алжапқыштармен сахналау. (көркем әдебиет)</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Музыкалық аспаптармен ойындар. "Күз" тақырыбында әндер жаттау, тыңдау. Аспаптармен танысу, ойындар. Қазақтың ұлттық күйлерін тыңдату. Ертеңгілікке дайындық. (музыка)</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"Ас атасы - нан" тақырыбында әндер жаттау, тыңдау. Аспаптармен танысу, ойындар. Қазақтың ұлттық күйлерін тыңдату. Ертеңгілікке дайындық. </w:t>
            </w:r>
            <w:r>
              <w:rPr>
                <w:rFonts w:ascii="Times New Roman" w:eastAsia="Times New Roman" w:hAnsi="Times New Roman" w:cs="Times New Roman"/>
                <w:b/>
                <w:sz w:val="24"/>
                <w:szCs w:val="24"/>
              </w:rPr>
              <w:t>(музыка)</w:t>
            </w:r>
          </w:p>
          <w:p w:rsidR="002254A3" w:rsidRDefault="00E63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"ас атасы - нан" тақырыбында мүсіндеу, жапсыру, суретін бояу. </w:t>
            </w:r>
            <w:r>
              <w:rPr>
                <w:rFonts w:ascii="Times New Roman" w:eastAsia="Times New Roman" w:hAnsi="Times New Roman" w:cs="Times New Roman"/>
                <w:b/>
                <w:sz w:val="24"/>
                <w:szCs w:val="24"/>
              </w:rPr>
              <w:t>(шығармашылық дағдылар, сурет салу, жапсыру, мүсіндеу)</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r>
      <w:tr w:rsidR="002254A3" w:rsidTr="004B122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үйге </w:t>
            </w:r>
            <w:r>
              <w:rPr>
                <w:rFonts w:ascii="Times New Roman" w:eastAsia="Times New Roman" w:hAnsi="Times New Roman" w:cs="Times New Roman"/>
                <w:b/>
                <w:sz w:val="24"/>
                <w:szCs w:val="24"/>
              </w:rPr>
              <w:lastRenderedPageBreak/>
              <w:t>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"Баланы дұрыс </w:t>
            </w:r>
            <w:r>
              <w:rPr>
                <w:rFonts w:ascii="Times New Roman" w:eastAsia="Times New Roman" w:hAnsi="Times New Roman" w:cs="Times New Roman"/>
                <w:sz w:val="24"/>
                <w:szCs w:val="24"/>
              </w:rPr>
              <w:lastRenderedPageBreak/>
              <w:t>сөйлеуге қалай үйретеміз?" Ата-аналарға кеңес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«Отбасының </w:t>
            </w:r>
            <w:r>
              <w:rPr>
                <w:rFonts w:ascii="Times New Roman" w:eastAsia="Times New Roman" w:hAnsi="Times New Roman" w:cs="Times New Roman"/>
                <w:sz w:val="24"/>
                <w:szCs w:val="24"/>
              </w:rPr>
              <w:lastRenderedPageBreak/>
              <w:t>саламатты өмір салтын сақтауға бағытталған дәстүрлері». Сұрақ-жауап.</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Психолог кеңесі.</w:t>
            </w:r>
          </w:p>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«ЖРВИ кезінде қоғамдық орындарда балалар өздерін қалай ұстау керек?»</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«Саламатты өмір </w:t>
            </w:r>
            <w:r>
              <w:rPr>
                <w:rFonts w:ascii="Times New Roman" w:eastAsia="Times New Roman" w:hAnsi="Times New Roman" w:cs="Times New Roman"/>
                <w:sz w:val="24"/>
                <w:szCs w:val="24"/>
              </w:rPr>
              <w:lastRenderedPageBreak/>
              <w:t>салты ережелері», «Балаларға ыңғайлы киім таңдау» тақырыптарында әңгіме жүргізу.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254A3" w:rsidRDefault="00E63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Ата-аналарға кеңес </w:t>
            </w:r>
            <w:r>
              <w:rPr>
                <w:rFonts w:ascii="Times New Roman" w:eastAsia="Times New Roman" w:hAnsi="Times New Roman" w:cs="Times New Roman"/>
                <w:sz w:val="24"/>
                <w:szCs w:val="24"/>
              </w:rPr>
              <w:lastRenderedPageBreak/>
              <w:t>беру. "Өрт қауіпсіздігі".</w:t>
            </w:r>
          </w:p>
        </w:tc>
      </w:tr>
    </w:tbl>
    <w:p w:rsidR="002254A3" w:rsidRDefault="002254A3">
      <w:pPr>
        <w:pStyle w:val="normal"/>
      </w:pPr>
    </w:p>
    <w:sectPr w:rsidR="002254A3" w:rsidSect="002254A3">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54A3"/>
    <w:rsid w:val="00157E6F"/>
    <w:rsid w:val="002254A3"/>
    <w:rsid w:val="004B1220"/>
    <w:rsid w:val="005D50D1"/>
    <w:rsid w:val="00E63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D1"/>
  </w:style>
  <w:style w:type="paragraph" w:styleId="1">
    <w:name w:val="heading 1"/>
    <w:basedOn w:val="normal"/>
    <w:next w:val="normal"/>
    <w:rsid w:val="002254A3"/>
    <w:pPr>
      <w:keepNext/>
      <w:keepLines/>
      <w:spacing w:before="400" w:after="120"/>
      <w:outlineLvl w:val="0"/>
    </w:pPr>
    <w:rPr>
      <w:sz w:val="40"/>
      <w:szCs w:val="40"/>
    </w:rPr>
  </w:style>
  <w:style w:type="paragraph" w:styleId="2">
    <w:name w:val="heading 2"/>
    <w:basedOn w:val="normal"/>
    <w:next w:val="normal"/>
    <w:rsid w:val="002254A3"/>
    <w:pPr>
      <w:keepNext/>
      <w:keepLines/>
      <w:spacing w:before="360" w:after="120"/>
      <w:outlineLvl w:val="1"/>
    </w:pPr>
    <w:rPr>
      <w:sz w:val="32"/>
      <w:szCs w:val="32"/>
    </w:rPr>
  </w:style>
  <w:style w:type="paragraph" w:styleId="3">
    <w:name w:val="heading 3"/>
    <w:basedOn w:val="normal"/>
    <w:next w:val="normal"/>
    <w:rsid w:val="002254A3"/>
    <w:pPr>
      <w:keepNext/>
      <w:keepLines/>
      <w:spacing w:before="320" w:after="80"/>
      <w:outlineLvl w:val="2"/>
    </w:pPr>
    <w:rPr>
      <w:color w:val="434343"/>
      <w:sz w:val="28"/>
      <w:szCs w:val="28"/>
    </w:rPr>
  </w:style>
  <w:style w:type="paragraph" w:styleId="4">
    <w:name w:val="heading 4"/>
    <w:basedOn w:val="normal"/>
    <w:next w:val="normal"/>
    <w:rsid w:val="002254A3"/>
    <w:pPr>
      <w:keepNext/>
      <w:keepLines/>
      <w:spacing w:before="280" w:after="80"/>
      <w:outlineLvl w:val="3"/>
    </w:pPr>
    <w:rPr>
      <w:color w:val="666666"/>
      <w:sz w:val="24"/>
      <w:szCs w:val="24"/>
    </w:rPr>
  </w:style>
  <w:style w:type="paragraph" w:styleId="5">
    <w:name w:val="heading 5"/>
    <w:basedOn w:val="normal"/>
    <w:next w:val="normal"/>
    <w:rsid w:val="002254A3"/>
    <w:pPr>
      <w:keepNext/>
      <w:keepLines/>
      <w:spacing w:before="240" w:after="80"/>
      <w:outlineLvl w:val="4"/>
    </w:pPr>
    <w:rPr>
      <w:color w:val="666666"/>
    </w:rPr>
  </w:style>
  <w:style w:type="paragraph" w:styleId="6">
    <w:name w:val="heading 6"/>
    <w:basedOn w:val="normal"/>
    <w:next w:val="normal"/>
    <w:rsid w:val="002254A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254A3"/>
  </w:style>
  <w:style w:type="table" w:customStyle="1" w:styleId="TableNormal">
    <w:name w:val="Table Normal"/>
    <w:rsid w:val="002254A3"/>
    <w:tblPr>
      <w:tblCellMar>
        <w:top w:w="0" w:type="dxa"/>
        <w:left w:w="0" w:type="dxa"/>
        <w:bottom w:w="0" w:type="dxa"/>
        <w:right w:w="0" w:type="dxa"/>
      </w:tblCellMar>
    </w:tblPr>
  </w:style>
  <w:style w:type="paragraph" w:styleId="a3">
    <w:name w:val="Title"/>
    <w:basedOn w:val="normal"/>
    <w:next w:val="normal"/>
    <w:rsid w:val="002254A3"/>
    <w:pPr>
      <w:keepNext/>
      <w:keepLines/>
      <w:spacing w:after="60"/>
    </w:pPr>
    <w:rPr>
      <w:sz w:val="52"/>
      <w:szCs w:val="52"/>
    </w:rPr>
  </w:style>
  <w:style w:type="paragraph" w:styleId="a4">
    <w:name w:val="Subtitle"/>
    <w:basedOn w:val="normal"/>
    <w:next w:val="normal"/>
    <w:rsid w:val="002254A3"/>
    <w:pPr>
      <w:keepNext/>
      <w:keepLines/>
      <w:spacing w:after="320"/>
    </w:pPr>
    <w:rPr>
      <w:color w:val="666666"/>
      <w:sz w:val="30"/>
      <w:szCs w:val="30"/>
    </w:rPr>
  </w:style>
  <w:style w:type="table" w:customStyle="1" w:styleId="a5">
    <w:basedOn w:val="TableNormal"/>
    <w:rsid w:val="002254A3"/>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157E6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7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887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5210</Words>
  <Characters>29701</Characters>
  <Application>Microsoft Office Word</Application>
  <DocSecurity>0</DocSecurity>
  <Lines>247</Lines>
  <Paragraphs>69</Paragraphs>
  <ScaleCrop>false</ScaleCrop>
  <Company>Reanimator Extreme Edition</Company>
  <LinksUpToDate>false</LinksUpToDate>
  <CharactersWithSpaces>34842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2024-02-29T11:22:00Z</dcterms:created>
  <dcterms:modified xsi:type="dcterms:W3CDTF">2024-03-01T10:52:00Z</dcterms:modified>
</cp:coreProperties>
</file>